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00098B"/>
        <w:tblLayout w:type="fixed"/>
        <w:tblCellMar>
          <w:left w:w="70" w:type="dxa"/>
          <w:right w:w="70" w:type="dxa"/>
        </w:tblCellMar>
        <w:tblLook w:val="04A0"/>
      </w:tblPr>
      <w:tblGrid>
        <w:gridCol w:w="5552"/>
        <w:gridCol w:w="4588"/>
      </w:tblGrid>
      <w:tr w:rsidR="00506C64" w:rsidTr="00506C64">
        <w:trPr>
          <w:cantSplit/>
          <w:trHeight w:val="134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FFFFFF"/>
            </w:tcBorders>
            <w:shd w:val="clear" w:color="auto" w:fill="00098B"/>
            <w:vAlign w:val="center"/>
            <w:hideMark/>
          </w:tcPr>
          <w:p w:rsidR="00506C64" w:rsidRDefault="00506C64">
            <w:pPr>
              <w:pStyle w:val="Titular"/>
              <w:spacing w:line="276" w:lineRule="auto"/>
              <w:jc w:val="center"/>
              <w:rPr>
                <w:rFonts w:asciiTheme="minorHAnsi" w:hAnsiTheme="minorHAnsi"/>
                <w:color w:val="FFFFFF"/>
                <w:sz w:val="24"/>
              </w:rPr>
            </w:pPr>
            <w:r>
              <w:rPr>
                <w:rFonts w:asciiTheme="minorHAnsi" w:hAnsiTheme="minorHAnsi"/>
                <w:color w:val="FFFFFF"/>
                <w:sz w:val="24"/>
              </w:rPr>
              <w:t>Herramientas digitales</w:t>
            </w:r>
            <w:r w:rsidR="00EB3DE6">
              <w:rPr>
                <w:rFonts w:asciiTheme="minorHAnsi" w:hAnsiTheme="minorHAnsi"/>
                <w:color w:val="FFFFFF"/>
                <w:sz w:val="24"/>
              </w:rPr>
              <w:t xml:space="preserve"> para DP</w:t>
            </w:r>
          </w:p>
        </w:tc>
        <w:tc>
          <w:tcPr>
            <w:tcW w:w="4590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6" w:space="0" w:color="000080"/>
            </w:tcBorders>
            <w:shd w:val="clear" w:color="auto" w:fill="00098B"/>
            <w:vAlign w:val="center"/>
            <w:hideMark/>
          </w:tcPr>
          <w:p w:rsidR="00506C64" w:rsidRDefault="00506C64">
            <w:pPr>
              <w:spacing w:after="0" w:line="240" w:lineRule="auto"/>
              <w:jc w:val="both"/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Fecha: </w:t>
            </w:r>
          </w:p>
          <w:p w:rsidR="00506C64" w:rsidRPr="00442E1B" w:rsidRDefault="00786517" w:rsidP="006E719D">
            <w:pPr>
              <w:pStyle w:val="Ttulo3"/>
              <w:spacing w:line="276" w:lineRule="auto"/>
              <w:rPr>
                <w:rFonts w:asciiTheme="minorHAnsi" w:hAnsiTheme="minorHAnsi"/>
                <w:smallCaps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smallCaps/>
                <w:color w:val="FFFFFF" w:themeColor="background1"/>
                <w:lang w:val="es-ES"/>
              </w:rPr>
              <w:t xml:space="preserve">Apartado: </w:t>
            </w:r>
            <w:r w:rsidR="006E719D" w:rsidRPr="006E719D">
              <w:rPr>
                <w:rFonts w:asciiTheme="minorHAnsi" w:hAnsiTheme="minorHAnsi"/>
                <w:smallCaps/>
                <w:color w:val="FFFFFF" w:themeColor="background1"/>
                <w:lang w:val="es-ES"/>
              </w:rPr>
              <w:t>Guías de o</w:t>
            </w:r>
            <w:r w:rsidR="006E719D">
              <w:rPr>
                <w:rFonts w:asciiTheme="minorHAnsi" w:hAnsiTheme="minorHAnsi"/>
                <w:smallCaps/>
                <w:color w:val="FFFFFF" w:themeColor="background1"/>
                <w:lang w:val="es-ES"/>
              </w:rPr>
              <w:t>b</w:t>
            </w:r>
            <w:r w:rsidR="006E719D" w:rsidRPr="006E719D">
              <w:rPr>
                <w:rFonts w:asciiTheme="minorHAnsi" w:hAnsiTheme="minorHAnsi"/>
                <w:smallCaps/>
                <w:color w:val="FFFFFF" w:themeColor="background1"/>
                <w:lang w:val="es-ES"/>
              </w:rPr>
              <w:t>servación</w:t>
            </w:r>
          </w:p>
        </w:tc>
      </w:tr>
    </w:tbl>
    <w:p w:rsidR="004F36A6" w:rsidRPr="00506C64" w:rsidRDefault="004F36A6">
      <w:pPr>
        <w:rPr>
          <w:b/>
          <w:sz w:val="4"/>
          <w:szCs w:val="4"/>
          <w:lang w:val="es-ES_tradnl"/>
        </w:rPr>
      </w:pPr>
    </w:p>
    <w:p w:rsidR="0084026B" w:rsidRDefault="00142C67" w:rsidP="002F50A8">
      <w:pPr>
        <w:pStyle w:val="NormalWeb"/>
        <w:shd w:val="clear" w:color="auto" w:fill="FFFFFF"/>
        <w:spacing w:before="0" w:beforeAutospacing="0" w:after="230" w:afterAutospacing="0"/>
        <w:jc w:val="both"/>
        <w:rPr>
          <w:rFonts w:asciiTheme="minorHAnsi" w:hAnsiTheme="minorHAnsi" w:cs="Arial"/>
          <w:b/>
          <w:smallCaps/>
          <w:color w:val="000000"/>
          <w:sz w:val="44"/>
          <w:szCs w:val="44"/>
        </w:rPr>
      </w:pPr>
      <w:r w:rsidRPr="00506C64">
        <w:rPr>
          <w:rFonts w:asciiTheme="minorHAnsi" w:hAnsiTheme="minorHAnsi" w:cs="Arial"/>
          <w:b/>
          <w:smallCaps/>
          <w:color w:val="000000"/>
          <w:sz w:val="44"/>
          <w:szCs w:val="44"/>
        </w:rPr>
        <w:t>Cuestionario de riesgos y daños</w:t>
      </w:r>
    </w:p>
    <w:p w:rsidR="00373C6B" w:rsidRPr="00EB3DE6" w:rsidRDefault="00373C6B" w:rsidP="00373C6B">
      <w:pPr>
        <w:pStyle w:val="NormalWeb"/>
        <w:shd w:val="clear" w:color="auto" w:fill="FFFFFF"/>
        <w:spacing w:before="0" w:beforeAutospacing="0" w:after="230" w:afterAutospacing="0"/>
        <w:ind w:left="-567"/>
        <w:jc w:val="both"/>
        <w:rPr>
          <w:rFonts w:asciiTheme="minorHAnsi" w:hAnsiTheme="minorHAnsi"/>
        </w:rPr>
      </w:pPr>
      <w:r w:rsidRPr="00EB3DE6">
        <w:rPr>
          <w:rFonts w:asciiTheme="minorHAnsi" w:hAnsiTheme="minorHAnsi" w:cs="Arial"/>
          <w:b/>
          <w:smallCaps/>
          <w:color w:val="000000"/>
        </w:rPr>
        <w:t xml:space="preserve">¿Consideras que en tu empresa </w:t>
      </w:r>
      <w:r w:rsidRPr="00EB3DE6">
        <w:rPr>
          <w:rFonts w:asciiTheme="minorHAnsi" w:hAnsiTheme="minorHAnsi"/>
        </w:rPr>
        <w:sym w:font="Wingdings" w:char="F071"/>
      </w:r>
      <w:r w:rsidRPr="00EB3DE6">
        <w:rPr>
          <w:rFonts w:asciiTheme="minorHAnsi" w:hAnsiTheme="minorHAnsi"/>
        </w:rPr>
        <w:t xml:space="preserve"> / sección </w:t>
      </w:r>
      <w:r w:rsidRPr="00EB3DE6">
        <w:rPr>
          <w:rFonts w:asciiTheme="minorHAnsi" w:hAnsiTheme="minorHAnsi"/>
        </w:rPr>
        <w:sym w:font="Wingdings" w:char="F071"/>
      </w:r>
      <w:r w:rsidRPr="00EB3DE6">
        <w:rPr>
          <w:rFonts w:asciiTheme="minorHAnsi" w:hAnsiTheme="minorHAnsi"/>
        </w:rPr>
        <w:t xml:space="preserve"> / puesto de trabajo </w:t>
      </w:r>
      <w:r w:rsidRPr="00EB3DE6">
        <w:rPr>
          <w:rFonts w:asciiTheme="minorHAnsi" w:hAnsiTheme="minorHAnsi"/>
        </w:rPr>
        <w:sym w:font="Wingdings" w:char="F071"/>
      </w:r>
      <w:r w:rsidRPr="00EB3DE6">
        <w:rPr>
          <w:rFonts w:asciiTheme="minorHAnsi" w:hAnsiTheme="minorHAnsi"/>
        </w:rPr>
        <w:t xml:space="preserve"> hay alguno de los siguientes problemas?</w:t>
      </w:r>
    </w:p>
    <w:tbl>
      <w:tblPr>
        <w:tblStyle w:val="Sombreadoclaro-nfasis1"/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1"/>
        <w:gridCol w:w="850"/>
        <w:gridCol w:w="850"/>
        <w:gridCol w:w="2728"/>
      </w:tblGrid>
      <w:tr w:rsidR="008859C3" w:rsidRPr="008A2263" w:rsidTr="005779D8">
        <w:trPr>
          <w:tblHeader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AAE4"/>
            <w:vAlign w:val="center"/>
          </w:tcPr>
          <w:p w:rsidR="008859C3" w:rsidRPr="00FB4EAD" w:rsidRDefault="008859C3" w:rsidP="00866AA1">
            <w:pPr>
              <w:spacing w:before="120" w:after="120"/>
              <w:jc w:val="center"/>
              <w:rPr>
                <w:b/>
                <w:color w:val="auto"/>
                <w:sz w:val="24"/>
                <w:szCs w:val="24"/>
              </w:rPr>
            </w:pPr>
            <w:r w:rsidRPr="00FB4EAD">
              <w:rPr>
                <w:b/>
                <w:color w:val="auto"/>
                <w:sz w:val="24"/>
                <w:szCs w:val="24"/>
              </w:rPr>
              <w:t>Problemas</w:t>
            </w:r>
          </w:p>
        </w:tc>
        <w:tc>
          <w:tcPr>
            <w:tcW w:w="850" w:type="dxa"/>
            <w:shd w:val="clear" w:color="auto" w:fill="6CAAE4"/>
            <w:vAlign w:val="center"/>
          </w:tcPr>
          <w:p w:rsidR="008859C3" w:rsidRPr="00FB4EAD" w:rsidRDefault="008859C3" w:rsidP="00866AA1">
            <w:pPr>
              <w:spacing w:before="120" w:after="12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B4EAD">
              <w:rPr>
                <w:b/>
                <w:color w:val="auto"/>
                <w:sz w:val="24"/>
                <w:szCs w:val="24"/>
              </w:rPr>
              <w:t>S</w:t>
            </w:r>
            <w:r w:rsidR="00EB3DE6">
              <w:rPr>
                <w:b/>
                <w:color w:val="auto"/>
                <w:sz w:val="24"/>
                <w:szCs w:val="24"/>
              </w:rPr>
              <w:t>í</w:t>
            </w: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CAAE4"/>
            <w:vAlign w:val="center"/>
          </w:tcPr>
          <w:p w:rsidR="008859C3" w:rsidRPr="00FB4EAD" w:rsidRDefault="008859C3" w:rsidP="00866AA1">
            <w:pPr>
              <w:spacing w:before="120" w:after="120"/>
              <w:jc w:val="center"/>
              <w:rPr>
                <w:b/>
                <w:color w:val="auto"/>
                <w:sz w:val="24"/>
                <w:szCs w:val="24"/>
              </w:rPr>
            </w:pPr>
            <w:r w:rsidRPr="00FB4EAD">
              <w:rPr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2728" w:type="dxa"/>
            <w:shd w:val="clear" w:color="auto" w:fill="6CAAE4"/>
            <w:vAlign w:val="center"/>
          </w:tcPr>
          <w:p w:rsidR="008859C3" w:rsidRPr="00FB4EAD" w:rsidRDefault="008859C3" w:rsidP="00866AA1">
            <w:pPr>
              <w:spacing w:before="120" w:after="12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FB4EAD">
              <w:rPr>
                <w:b/>
                <w:color w:val="auto"/>
                <w:sz w:val="24"/>
                <w:szCs w:val="24"/>
              </w:rPr>
              <w:t>Observaciones</w:t>
            </w: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Incomodidad por falta de espacio o mala distribución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Orden y limpieza insuficientes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Dificultad de evacuación en caso de emergencia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caída de personas o de atropello por vehículos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caída de objetos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accidentes en relación con las máquinas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accidentes en relación con las herramientas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accidentes por sobreesfuerzos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accidente por contacto eléctrico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Riesgo de incendio o explosión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color w:val="auto"/>
              </w:rPr>
              <w:t>Temperatura inadecuada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noProof/>
                <w:color w:val="auto"/>
              </w:rPr>
              <w:t>Humedad o sequedad excesivas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5779D8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noProof/>
                <w:color w:val="auto"/>
              </w:rPr>
              <w:t>Corrientes de aire molestas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8859C3" w:rsidRPr="002C4EA2" w:rsidTr="00866AA1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noProof/>
                <w:color w:val="auto"/>
              </w:rPr>
              <w:t>Aireación/ventilación insuficiente</w:t>
            </w:r>
          </w:p>
        </w:tc>
        <w:tc>
          <w:tcPr>
            <w:tcW w:w="850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vAlign w:val="center"/>
          </w:tcPr>
          <w:p w:rsidR="008859C3" w:rsidRPr="00FB4EAD" w:rsidRDefault="008859C3" w:rsidP="00866AA1">
            <w:pPr>
              <w:spacing w:line="360" w:lineRule="auto"/>
              <w:cnfStyle w:val="000000000000"/>
              <w:rPr>
                <w:color w:val="auto"/>
              </w:rPr>
            </w:pPr>
          </w:p>
        </w:tc>
      </w:tr>
      <w:tr w:rsidR="008859C3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4C4F42" w:rsidP="00866AA1">
            <w:pPr>
              <w:spacing w:before="120" w:after="120"/>
              <w:rPr>
                <w:color w:val="auto"/>
              </w:rPr>
            </w:pPr>
            <w:r w:rsidRPr="00506C64">
              <w:rPr>
                <w:noProof/>
                <w:color w:val="auto"/>
              </w:rPr>
              <w:t>Inadecuada instalación de aire acondicionado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rPr>
                <w:color w:val="auto"/>
              </w:rPr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59C3" w:rsidRPr="00FB4EAD" w:rsidRDefault="008859C3" w:rsidP="00866AA1">
            <w:pPr>
              <w:spacing w:line="360" w:lineRule="auto"/>
              <w:cnfStyle w:val="000000100000"/>
              <w:rPr>
                <w:color w:val="auto"/>
              </w:rPr>
            </w:pPr>
          </w:p>
        </w:tc>
      </w:tr>
      <w:tr w:rsidR="004C4F4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067FEF" w:rsidP="00866AA1">
            <w:pPr>
              <w:spacing w:before="120" w:after="120"/>
            </w:pPr>
            <w:r w:rsidRPr="00506C64">
              <w:rPr>
                <w:noProof/>
                <w:color w:val="auto"/>
              </w:rPr>
              <w:t>Iluminación insuficiente o reflejos molestos</w:t>
            </w:r>
          </w:p>
        </w:tc>
        <w:tc>
          <w:tcPr>
            <w:tcW w:w="850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</w:tr>
      <w:tr w:rsidR="004C4F4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067FEF" w:rsidP="00866AA1">
            <w:pPr>
              <w:spacing w:before="120" w:after="120"/>
            </w:pPr>
            <w:r w:rsidRPr="00506C64">
              <w:rPr>
                <w:color w:val="auto"/>
              </w:rPr>
              <w:t>Ruido muy elevado o molesto para la realización del trabajo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</w:tr>
      <w:tr w:rsidR="004C4F4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Vibraciones transmitidas por máquinas o herramientas</w:t>
            </w:r>
          </w:p>
        </w:tc>
        <w:tc>
          <w:tcPr>
            <w:tcW w:w="850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</w:tr>
      <w:tr w:rsidR="004C4F4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Presencia de radiaciones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</w:tr>
      <w:tr w:rsidR="004C4F4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Riesgo de contraer infecciones</w:t>
            </w:r>
          </w:p>
        </w:tc>
        <w:tc>
          <w:tcPr>
            <w:tcW w:w="850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4C4F42" w:rsidRPr="00FB4EAD" w:rsidRDefault="004C4F42" w:rsidP="00866AA1">
            <w:pPr>
              <w:spacing w:line="360" w:lineRule="auto"/>
              <w:cnfStyle w:val="000000000000"/>
            </w:pPr>
          </w:p>
        </w:tc>
      </w:tr>
      <w:tr w:rsidR="004C4F4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Humos, gases, vapores o aerosoles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lastRenderedPageBreak/>
              <w:t>Riesgos por contacto con líquidos o salpicaduras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D343A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Polvo molesto o nocivo en el ambiente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Problemas relacionados con la utilización de equipos de protección individual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D343A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Esfuerzo físico importante que produce fatiga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Manipulación de cargas pesadas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D343A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Mantenimiento de una misma postura durante mucho tiempo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Posturas forzadas para realizar algunas tareas u operaciones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D343A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D343A2" w:rsidP="00866AA1">
            <w:pPr>
              <w:spacing w:before="120" w:after="120"/>
            </w:pPr>
            <w:r w:rsidRPr="00506C64">
              <w:rPr>
                <w:color w:val="auto"/>
              </w:rPr>
              <w:t>Movimientos repetitivos demasiado frecuentes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092911" w:rsidP="00866AA1">
            <w:pPr>
              <w:spacing w:before="120" w:after="120"/>
            </w:pPr>
            <w:r w:rsidRPr="00506C64">
              <w:rPr>
                <w:color w:val="auto"/>
              </w:rPr>
              <w:t>Duración excesiva de la jornada de trabajo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D343A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092911" w:rsidP="00866AA1">
            <w:pPr>
              <w:spacing w:before="120" w:after="120"/>
            </w:pPr>
            <w:r w:rsidRPr="00506C64">
              <w:rPr>
                <w:color w:val="auto"/>
              </w:rPr>
              <w:t>Organización insatisfactoria de horarios o turnos de trabajo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  <w:cnfStyle w:val="000000100000"/>
            </w:pPr>
          </w:p>
        </w:tc>
      </w:tr>
      <w:tr w:rsidR="00D343A2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506C64" w:rsidRDefault="00092911" w:rsidP="00866AA1">
            <w:pPr>
              <w:spacing w:before="120" w:after="120"/>
            </w:pPr>
            <w:r w:rsidRPr="00506C64">
              <w:rPr>
                <w:color w:val="auto"/>
              </w:rPr>
              <w:t>Ritmo de trabajo demasiado elevado</w:t>
            </w:r>
          </w:p>
        </w:tc>
        <w:tc>
          <w:tcPr>
            <w:tcW w:w="850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343A2" w:rsidRPr="00FB4EAD" w:rsidRDefault="00D343A2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D343A2" w:rsidRPr="00FB4EAD" w:rsidRDefault="00D343A2" w:rsidP="00866AA1">
            <w:pPr>
              <w:spacing w:line="360" w:lineRule="auto"/>
              <w:cnfStyle w:val="000000000000"/>
            </w:pPr>
          </w:p>
        </w:tc>
      </w:tr>
      <w:tr w:rsidR="004C4F42" w:rsidRPr="002C4EA2" w:rsidTr="000B4423">
        <w:trPr>
          <w:cnfStyle w:val="000000100000"/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092911" w:rsidP="00866AA1">
            <w:pPr>
              <w:spacing w:before="120" w:after="120"/>
            </w:pPr>
            <w:r w:rsidRPr="00506C64">
              <w:rPr>
                <w:color w:val="auto"/>
              </w:rPr>
              <w:t>Trabajo monótono, rutinario, con poca variedad de tareas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</w:pPr>
          </w:p>
        </w:tc>
        <w:tc>
          <w:tcPr>
            <w:tcW w:w="2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C4F42" w:rsidRPr="00FB4EAD" w:rsidRDefault="004C4F42" w:rsidP="00866AA1">
            <w:pPr>
              <w:spacing w:line="360" w:lineRule="auto"/>
              <w:cnfStyle w:val="000000100000"/>
            </w:pPr>
          </w:p>
        </w:tc>
      </w:tr>
      <w:tr w:rsidR="00092911" w:rsidRPr="002C4EA2" w:rsidTr="000B4423">
        <w:trPr>
          <w:jc w:val="center"/>
        </w:trPr>
        <w:tc>
          <w:tcPr>
            <w:cnfStyle w:val="000010000000"/>
            <w:tcW w:w="54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2911" w:rsidRPr="00FB4EAD" w:rsidRDefault="00092911" w:rsidP="00866AA1">
            <w:pPr>
              <w:spacing w:before="120" w:after="120"/>
            </w:pPr>
            <w:r w:rsidRPr="00506C64">
              <w:rPr>
                <w:color w:val="auto"/>
              </w:rPr>
              <w:t>Trabajo aislado o que dificulta el contacto con los compañeros</w:t>
            </w:r>
          </w:p>
        </w:tc>
        <w:tc>
          <w:tcPr>
            <w:tcW w:w="850" w:type="dxa"/>
            <w:vAlign w:val="center"/>
          </w:tcPr>
          <w:p w:rsidR="00092911" w:rsidRPr="00FB4EAD" w:rsidRDefault="00092911" w:rsidP="00866AA1">
            <w:pPr>
              <w:spacing w:line="360" w:lineRule="auto"/>
              <w:cnfStyle w:val="000000000000"/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2911" w:rsidRPr="00FB4EAD" w:rsidRDefault="00092911" w:rsidP="00866AA1">
            <w:pPr>
              <w:spacing w:line="360" w:lineRule="auto"/>
            </w:pPr>
          </w:p>
        </w:tc>
        <w:tc>
          <w:tcPr>
            <w:tcW w:w="2728" w:type="dxa"/>
            <w:vAlign w:val="center"/>
          </w:tcPr>
          <w:p w:rsidR="00092911" w:rsidRPr="00FB4EAD" w:rsidRDefault="00092911" w:rsidP="00866AA1">
            <w:pPr>
              <w:spacing w:line="360" w:lineRule="auto"/>
              <w:cnfStyle w:val="000000000000"/>
            </w:pPr>
          </w:p>
        </w:tc>
      </w:tr>
    </w:tbl>
    <w:p w:rsidR="00A602AE" w:rsidRDefault="00A602AE" w:rsidP="00F24B3D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="Arial"/>
          <w:b/>
          <w:color w:val="000000"/>
          <w:sz w:val="44"/>
          <w:szCs w:val="44"/>
        </w:rPr>
      </w:pPr>
    </w:p>
    <w:sectPr w:rsidR="00A602AE" w:rsidSect="00506C64">
      <w:footerReference w:type="default" r:id="rId7"/>
      <w:footerReference w:type="first" r:id="rId8"/>
      <w:pgSz w:w="11906" w:h="16838"/>
      <w:pgMar w:top="709" w:right="1701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E5" w:rsidRDefault="000C3CE5" w:rsidP="007B7203">
      <w:pPr>
        <w:spacing w:after="0" w:line="240" w:lineRule="auto"/>
      </w:pPr>
      <w:r>
        <w:separator/>
      </w:r>
    </w:p>
  </w:endnote>
  <w:endnote w:type="continuationSeparator" w:id="1">
    <w:p w:rsidR="000C3CE5" w:rsidRDefault="000C3CE5" w:rsidP="007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2647"/>
      <w:docPartObj>
        <w:docPartGallery w:val="Page Numbers (Bottom of Page)"/>
        <w:docPartUnique/>
      </w:docPartObj>
    </w:sdtPr>
    <w:sdtContent>
      <w:p w:rsidR="0084026B" w:rsidRDefault="00436835">
        <w:pPr>
          <w:pStyle w:val="Piedepgina"/>
        </w:pPr>
        <w:r>
          <w:rPr>
            <w:noProof/>
            <w:lang w:eastAsia="es-ES"/>
          </w:rPr>
          <w:pict>
            <v:rect id="_x0000_s1028" style="position:absolute;margin-left:-125.1pt;margin-top:-30.7pt;width:667.15pt;height:59.75pt;z-index:-251657216;mso-position-horizontal-relative:text;mso-position-vertical-relative:text" fillcolor="#70aadc" stroked="f" strokecolor="#70aadc"/>
          </w:pict>
        </w:r>
      </w:p>
      <w:p w:rsidR="0084026B" w:rsidRDefault="00436835">
        <w:pPr>
          <w:pStyle w:val="Piedepgina"/>
        </w:pPr>
        <w:fldSimple w:instr=" PAGE   \* MERGEFORMAT ">
          <w:r w:rsidR="006E719D">
            <w:rPr>
              <w:noProof/>
            </w:rPr>
            <w:t>2</w:t>
          </w:r>
        </w:fldSimple>
      </w:p>
    </w:sdtContent>
  </w:sdt>
  <w:p w:rsidR="007B7203" w:rsidRDefault="007B7203" w:rsidP="004F36A6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A6" w:rsidRPr="004F36A6" w:rsidRDefault="00436835" w:rsidP="004F36A6">
    <w:pPr>
      <w:pStyle w:val="Piedepgina"/>
      <w:jc w:val="center"/>
      <w:rPr>
        <w:sz w:val="20"/>
      </w:rPr>
    </w:pPr>
    <w:r>
      <w:rPr>
        <w:noProof/>
        <w:sz w:val="20"/>
        <w:lang w:eastAsia="es-ES"/>
      </w:rPr>
      <w:pict>
        <v:rect id="_x0000_s1026" style="position:absolute;left:0;text-align:left;margin-left:-86.55pt;margin-top:10.4pt;width:667.15pt;height:59.55pt;z-index:-251658240" fillcolor="#70aadc" stroked="f" strokecolor="#70aadc"/>
      </w:pict>
    </w:r>
    <w:r w:rsidR="006D6D46" w:rsidRPr="006D6D46">
      <w:rPr>
        <w:noProof/>
        <w:sz w:val="20"/>
        <w:lang w:eastAsia="es-ES"/>
      </w:rPr>
      <w:drawing>
        <wp:inline distT="0" distB="0" distL="0" distR="0">
          <wp:extent cx="5400040" cy="903869"/>
          <wp:effectExtent l="19050" t="0" r="0" b="0"/>
          <wp:docPr id="7" name="Imagen 1" descr="https://lh6.googleusercontent.com/flGdmQWWaUDjvV_bBMBE3KYB-kCOKzmEPpcXvcNNPN7DKQdxC_AoXoBkvewyWmbZaRGUeY3AjPSV2yMxALxj9knQWHN1CDbVeuMigVI8epsvnZz53i6rpyxP6u6hpEli5IhJIh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flGdmQWWaUDjvV_bBMBE3KYB-kCOKzmEPpcXvcNNPN7DKQdxC_AoXoBkvewyWmbZaRGUeY3AjPSV2yMxALxj9knQWHN1CDbVeuMigVI8epsvnZz53i6rpyxP6u6hpEli5IhJIh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3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6A6">
      <w:rPr>
        <w:sz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E5" w:rsidRDefault="000C3CE5" w:rsidP="007B7203">
      <w:pPr>
        <w:spacing w:after="0" w:line="240" w:lineRule="auto"/>
      </w:pPr>
      <w:r>
        <w:separator/>
      </w:r>
    </w:p>
  </w:footnote>
  <w:footnote w:type="continuationSeparator" w:id="1">
    <w:p w:rsidR="000C3CE5" w:rsidRDefault="000C3CE5" w:rsidP="007B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7D22"/>
    <w:multiLevelType w:val="hybridMultilevel"/>
    <w:tmpl w:val="B3BA540E"/>
    <w:lvl w:ilvl="0" w:tplc="AAFC09F6">
      <w:start w:val="1"/>
      <w:numFmt w:val="bullet"/>
      <w:pStyle w:val="vietamanita"/>
      <w:lvlText w:val="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40333"/>
    <w:multiLevelType w:val="singleLevel"/>
    <w:tmpl w:val="9D066C8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  <w:sz w:val="16"/>
      </w:rPr>
    </w:lvl>
  </w:abstractNum>
  <w:abstractNum w:abstractNumId="2">
    <w:nsid w:val="3CE67393"/>
    <w:multiLevelType w:val="hybridMultilevel"/>
    <w:tmpl w:val="084A5900"/>
    <w:lvl w:ilvl="0" w:tplc="666A5A04">
      <w:start w:val="1"/>
      <w:numFmt w:val="bullet"/>
      <w:pStyle w:val="vietacaritas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/>
        <w:i w:val="0"/>
        <w:color w:val="00008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hyphenationZone w:val="425"/>
  <w:characterSpacingControl w:val="doNotCompress"/>
  <w:hdrShapeDefaults>
    <o:shapedefaults v:ext="edit" spidmax="29698">
      <o:colormenu v:ext="edit" fillcolor="#70aadc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B7203"/>
    <w:rsid w:val="00014819"/>
    <w:rsid w:val="00031FCC"/>
    <w:rsid w:val="00061E7C"/>
    <w:rsid w:val="00067FEF"/>
    <w:rsid w:val="00071D1F"/>
    <w:rsid w:val="00092911"/>
    <w:rsid w:val="000B16A0"/>
    <w:rsid w:val="000B1F7B"/>
    <w:rsid w:val="000B4423"/>
    <w:rsid w:val="000C3CE5"/>
    <w:rsid w:val="000C5758"/>
    <w:rsid w:val="00142C67"/>
    <w:rsid w:val="00193EBF"/>
    <w:rsid w:val="001A3203"/>
    <w:rsid w:val="001B654C"/>
    <w:rsid w:val="001F45A0"/>
    <w:rsid w:val="00205663"/>
    <w:rsid w:val="00216750"/>
    <w:rsid w:val="002566E3"/>
    <w:rsid w:val="002632C6"/>
    <w:rsid w:val="00281AC9"/>
    <w:rsid w:val="002C4EA2"/>
    <w:rsid w:val="002F50A8"/>
    <w:rsid w:val="00304D14"/>
    <w:rsid w:val="00320B38"/>
    <w:rsid w:val="00365B75"/>
    <w:rsid w:val="00373C6B"/>
    <w:rsid w:val="00397133"/>
    <w:rsid w:val="003C43B2"/>
    <w:rsid w:val="003D58FF"/>
    <w:rsid w:val="003F126D"/>
    <w:rsid w:val="00424281"/>
    <w:rsid w:val="00436835"/>
    <w:rsid w:val="00442E1B"/>
    <w:rsid w:val="0047340E"/>
    <w:rsid w:val="004877E3"/>
    <w:rsid w:val="004A18AE"/>
    <w:rsid w:val="004B71D8"/>
    <w:rsid w:val="004C099F"/>
    <w:rsid w:val="004C4F42"/>
    <w:rsid w:val="004F025E"/>
    <w:rsid w:val="004F36A6"/>
    <w:rsid w:val="00506C64"/>
    <w:rsid w:val="00512970"/>
    <w:rsid w:val="005174B7"/>
    <w:rsid w:val="00517A14"/>
    <w:rsid w:val="005779D8"/>
    <w:rsid w:val="00592905"/>
    <w:rsid w:val="005A2630"/>
    <w:rsid w:val="005B052E"/>
    <w:rsid w:val="005B3162"/>
    <w:rsid w:val="005D4D5A"/>
    <w:rsid w:val="005E0910"/>
    <w:rsid w:val="005E15EC"/>
    <w:rsid w:val="005F0DB4"/>
    <w:rsid w:val="006066C5"/>
    <w:rsid w:val="00646414"/>
    <w:rsid w:val="0066018C"/>
    <w:rsid w:val="006B2262"/>
    <w:rsid w:val="006D6D46"/>
    <w:rsid w:val="006E719D"/>
    <w:rsid w:val="00742F11"/>
    <w:rsid w:val="00754296"/>
    <w:rsid w:val="00786517"/>
    <w:rsid w:val="007B7203"/>
    <w:rsid w:val="008159E6"/>
    <w:rsid w:val="00820E78"/>
    <w:rsid w:val="0084026B"/>
    <w:rsid w:val="00871681"/>
    <w:rsid w:val="00877CAA"/>
    <w:rsid w:val="008859C3"/>
    <w:rsid w:val="00895920"/>
    <w:rsid w:val="008A200F"/>
    <w:rsid w:val="008A449D"/>
    <w:rsid w:val="008A4890"/>
    <w:rsid w:val="008C54D2"/>
    <w:rsid w:val="00905BAF"/>
    <w:rsid w:val="0092178A"/>
    <w:rsid w:val="009412F6"/>
    <w:rsid w:val="00941FBF"/>
    <w:rsid w:val="00951AA9"/>
    <w:rsid w:val="0095527B"/>
    <w:rsid w:val="009662D2"/>
    <w:rsid w:val="009923FE"/>
    <w:rsid w:val="009A5406"/>
    <w:rsid w:val="009D68CA"/>
    <w:rsid w:val="00A264C2"/>
    <w:rsid w:val="00A602AE"/>
    <w:rsid w:val="00A64702"/>
    <w:rsid w:val="00A82615"/>
    <w:rsid w:val="00A84D02"/>
    <w:rsid w:val="00AF4840"/>
    <w:rsid w:val="00B54AF7"/>
    <w:rsid w:val="00B87087"/>
    <w:rsid w:val="00C400C1"/>
    <w:rsid w:val="00CA1050"/>
    <w:rsid w:val="00CA65EE"/>
    <w:rsid w:val="00D16034"/>
    <w:rsid w:val="00D343A2"/>
    <w:rsid w:val="00D67C14"/>
    <w:rsid w:val="00D67F66"/>
    <w:rsid w:val="00E24DCE"/>
    <w:rsid w:val="00EB3DE6"/>
    <w:rsid w:val="00F24B3D"/>
    <w:rsid w:val="00F35F46"/>
    <w:rsid w:val="00FA075C"/>
    <w:rsid w:val="00F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#70aadc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87"/>
  </w:style>
  <w:style w:type="paragraph" w:styleId="Ttulo3">
    <w:name w:val="heading 3"/>
    <w:basedOn w:val="Normal"/>
    <w:next w:val="Normal"/>
    <w:link w:val="Ttulo3Car"/>
    <w:unhideWhenUsed/>
    <w:qFormat/>
    <w:rsid w:val="00506C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B7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7203"/>
  </w:style>
  <w:style w:type="paragraph" w:styleId="Piedepgina">
    <w:name w:val="footer"/>
    <w:basedOn w:val="Normal"/>
    <w:link w:val="PiedepginaCar"/>
    <w:uiPriority w:val="99"/>
    <w:unhideWhenUsed/>
    <w:rsid w:val="007B7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203"/>
  </w:style>
  <w:style w:type="paragraph" w:styleId="Textodeglobo">
    <w:name w:val="Balloon Text"/>
    <w:basedOn w:val="Normal"/>
    <w:link w:val="TextodegloboCar"/>
    <w:uiPriority w:val="99"/>
    <w:semiHidden/>
    <w:unhideWhenUsed/>
    <w:rsid w:val="007B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2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ietacaritas">
    <w:name w:val="viñeta caritas"/>
    <w:basedOn w:val="Normal"/>
    <w:autoRedefine/>
    <w:rsid w:val="005D4D5A"/>
    <w:pPr>
      <w:numPr>
        <w:numId w:val="1"/>
      </w:numPr>
      <w:spacing w:before="120" w:after="120" w:line="240" w:lineRule="auto"/>
      <w:ind w:right="284"/>
      <w:jc w:val="both"/>
    </w:pPr>
    <w:rPr>
      <w:rFonts w:ascii="Tahoma" w:eastAsia="MS Mincho" w:hAnsi="Tahoma" w:cs="Times New Roman"/>
      <w:color w:val="000080"/>
      <w:sz w:val="24"/>
      <w:szCs w:val="20"/>
      <w:lang w:eastAsia="es-ES"/>
    </w:rPr>
  </w:style>
  <w:style w:type="paragraph" w:customStyle="1" w:styleId="Primerttulo">
    <w:name w:val="Primer título"/>
    <w:basedOn w:val="Normal"/>
    <w:autoRedefine/>
    <w:rsid w:val="001A3203"/>
    <w:pPr>
      <w:spacing w:after="0" w:line="240" w:lineRule="auto"/>
      <w:ind w:left="519" w:right="-2978"/>
    </w:pPr>
    <w:rPr>
      <w:rFonts w:eastAsia="Times New Roman" w:cs="Times New Roman"/>
      <w:b/>
      <w:color w:val="000000" w:themeColor="text1"/>
      <w:sz w:val="24"/>
      <w:szCs w:val="24"/>
      <w:lang w:eastAsia="es-ES"/>
    </w:rPr>
  </w:style>
  <w:style w:type="paragraph" w:customStyle="1" w:styleId="Segundottulo">
    <w:name w:val="Segundo título"/>
    <w:basedOn w:val="Primerttulo"/>
    <w:autoRedefine/>
    <w:rsid w:val="005D4D5A"/>
    <w:rPr>
      <w:sz w:val="32"/>
    </w:rPr>
  </w:style>
  <w:style w:type="paragraph" w:customStyle="1" w:styleId="TExto">
    <w:name w:val="TExto"/>
    <w:basedOn w:val="Segundottulo"/>
    <w:autoRedefine/>
    <w:rsid w:val="005D4D5A"/>
    <w:pPr>
      <w:jc w:val="both"/>
    </w:pPr>
    <w:rPr>
      <w:b w:val="0"/>
      <w:sz w:val="24"/>
    </w:rPr>
  </w:style>
  <w:style w:type="paragraph" w:customStyle="1" w:styleId="Recuadroaviso">
    <w:name w:val="Recuadro aviso"/>
    <w:basedOn w:val="TExto"/>
    <w:autoRedefine/>
    <w:rsid w:val="005D4D5A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ind w:left="3814" w:right="970"/>
    </w:pPr>
    <w:rPr>
      <w:rFonts w:cs="Tahoma"/>
      <w:b/>
      <w:bCs/>
    </w:rPr>
  </w:style>
  <w:style w:type="paragraph" w:customStyle="1" w:styleId="Tercerttulo">
    <w:name w:val="Tercer título"/>
    <w:basedOn w:val="Recuadroaviso"/>
    <w:autoRedefine/>
    <w:rsid w:val="005D4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84" w:right="284"/>
    </w:pPr>
    <w:rPr>
      <w:bCs w:val="0"/>
      <w:iCs/>
    </w:rPr>
  </w:style>
  <w:style w:type="paragraph" w:customStyle="1" w:styleId="vietamanita">
    <w:name w:val="viñeta manita"/>
    <w:basedOn w:val="vietacaritas"/>
    <w:next w:val="NormalWeb"/>
    <w:autoRedefine/>
    <w:rsid w:val="005D4D5A"/>
    <w:pPr>
      <w:numPr>
        <w:numId w:val="2"/>
      </w:numPr>
      <w:ind w:left="568" w:hanging="284"/>
    </w:pPr>
    <w:rPr>
      <w:rFonts w:eastAsia="Times New Roman" w:cs="Arial"/>
    </w:rPr>
  </w:style>
  <w:style w:type="paragraph" w:customStyle="1" w:styleId="Textonormal">
    <w:name w:val="Texto normal"/>
    <w:basedOn w:val="TDC1"/>
    <w:rsid w:val="005D4D5A"/>
    <w:pPr>
      <w:spacing w:after="0" w:line="240" w:lineRule="auto"/>
      <w:jc w:val="both"/>
    </w:pPr>
    <w:rPr>
      <w:rFonts w:ascii="Tahoma" w:eastAsia="MS Mincho" w:hAnsi="Tahoma" w:cs="Times New Roman"/>
      <w:color w:val="000080"/>
      <w:szCs w:val="20"/>
      <w:lang w:eastAsia="es-ES"/>
    </w:rPr>
  </w:style>
  <w:style w:type="paragraph" w:customStyle="1" w:styleId="Recuadro">
    <w:name w:val="Recuadro"/>
    <w:basedOn w:val="Textoindependiente"/>
    <w:autoRedefine/>
    <w:rsid w:val="005D4D5A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0" w:line="240" w:lineRule="auto"/>
      <w:ind w:left="3634" w:right="1134"/>
      <w:jc w:val="center"/>
    </w:pPr>
    <w:rPr>
      <w:rFonts w:ascii="Arial" w:eastAsia="Times New Roman" w:hAnsi="Arial" w:cs="Arial"/>
      <w:b/>
      <w:bCs/>
      <w:i/>
      <w:color w:val="000080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4D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4D5A"/>
  </w:style>
  <w:style w:type="paragraph" w:styleId="TDC1">
    <w:name w:val="toc 1"/>
    <w:basedOn w:val="Normal"/>
    <w:next w:val="Normal"/>
    <w:autoRedefine/>
    <w:uiPriority w:val="39"/>
    <w:semiHidden/>
    <w:unhideWhenUsed/>
    <w:rsid w:val="005D4D5A"/>
    <w:pPr>
      <w:spacing w:after="100"/>
    </w:pPr>
  </w:style>
  <w:style w:type="table" w:customStyle="1" w:styleId="Sombreadoclaro-nfasis11">
    <w:name w:val="Sombreado claro - Énfasis 11"/>
    <w:basedOn w:val="Tablanormal"/>
    <w:uiPriority w:val="60"/>
    <w:rsid w:val="000C57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3Car">
    <w:name w:val="Título 3 Car"/>
    <w:basedOn w:val="Fuentedeprrafopredeter"/>
    <w:link w:val="Ttulo3"/>
    <w:rsid w:val="00506C64"/>
    <w:rPr>
      <w:rFonts w:ascii="Times New Roman" w:eastAsia="Times New Roman" w:hAnsi="Times New Roman" w:cs="Times New Roman"/>
      <w:b/>
      <w:bCs/>
      <w:sz w:val="24"/>
      <w:szCs w:val="24"/>
      <w:lang w:val="fr-FR" w:eastAsia="es-ES"/>
    </w:rPr>
  </w:style>
  <w:style w:type="paragraph" w:customStyle="1" w:styleId="Titular">
    <w:name w:val="Titular"/>
    <w:basedOn w:val="Normal"/>
    <w:rsid w:val="00506C64"/>
    <w:pPr>
      <w:spacing w:after="0" w:line="240" w:lineRule="auto"/>
    </w:pPr>
    <w:rPr>
      <w:rFonts w:ascii="Times New Roman" w:eastAsia="Times New Roman" w:hAnsi="Times New Roman" w:cs="Times New Roman"/>
      <w:b/>
      <w:smallCaps/>
      <w:sz w:val="32"/>
      <w:szCs w:val="24"/>
      <w:lang w:eastAsia="es-ES"/>
    </w:rPr>
  </w:style>
  <w:style w:type="table" w:styleId="Sombreadoclaro-nfasis1">
    <w:name w:val="Light Shading Accent 1"/>
    <w:basedOn w:val="Tablanormal"/>
    <w:uiPriority w:val="60"/>
    <w:rsid w:val="008859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Díaz</dc:creator>
  <cp:lastModifiedBy>Elena Díaz</cp:lastModifiedBy>
  <cp:revision>14</cp:revision>
  <cp:lastPrinted>2018-05-29T14:04:00Z</cp:lastPrinted>
  <dcterms:created xsi:type="dcterms:W3CDTF">2018-05-29T14:37:00Z</dcterms:created>
  <dcterms:modified xsi:type="dcterms:W3CDTF">2019-02-01T11:55:00Z</dcterms:modified>
</cp:coreProperties>
</file>